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4A55C" w14:textId="77777777" w:rsidR="004B1DA2" w:rsidRDefault="004B1DA2" w:rsidP="004B1D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2BFA29B" wp14:editId="3CCE18EF">
            <wp:extent cx="5200650" cy="1647825"/>
            <wp:effectExtent l="1905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488832" w14:textId="77777777" w:rsidR="004B1DA2" w:rsidRPr="000D5816" w:rsidRDefault="004B1DA2" w:rsidP="004B1DA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79DD4D5" w14:textId="77777777" w:rsidR="000D5816" w:rsidRPr="005324D1" w:rsidRDefault="000D5816" w:rsidP="004B1DA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24D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ΔΙΑΛΕΞΗ ΣΤΗ ΜΝΗΜΗ </w:t>
      </w:r>
    </w:p>
    <w:p w14:paraId="5CFAD428" w14:textId="77777777" w:rsidR="004B1DA2" w:rsidRPr="005324D1" w:rsidRDefault="000D5816" w:rsidP="004B1DA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24D1">
        <w:rPr>
          <w:rFonts w:ascii="Times New Roman" w:hAnsi="Times New Roman" w:cs="Times New Roman"/>
          <w:b/>
          <w:color w:val="C00000"/>
          <w:sz w:val="28"/>
          <w:szCs w:val="28"/>
        </w:rPr>
        <w:t>ΚΑΘΗΓΗΤΗ ΚΡΑΤΕΡΟΥ-ΝΙΚΟΛΑΟΥ</w:t>
      </w:r>
      <w:r w:rsidR="004B1DA2" w:rsidRPr="005324D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ΙΩΑΝΝΟΥ</w:t>
      </w:r>
    </w:p>
    <w:p w14:paraId="1DA9E823" w14:textId="77777777" w:rsidR="004B1DA2" w:rsidRPr="007C049B" w:rsidRDefault="004B1DA2" w:rsidP="004B1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4F">
        <w:rPr>
          <w:rFonts w:ascii="Times New Roman" w:hAnsi="Times New Roman" w:cs="Times New Roman"/>
          <w:b/>
          <w:sz w:val="28"/>
          <w:szCs w:val="28"/>
        </w:rPr>
        <w:t>ΜΕ ΘΕΜΑ</w:t>
      </w:r>
    </w:p>
    <w:p w14:paraId="6EF4A74C" w14:textId="47593FD7" w:rsidR="000D5816" w:rsidRPr="00C10711" w:rsidRDefault="000D5816" w:rsidP="00C107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5816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10711">
        <w:rPr>
          <w:rFonts w:ascii="Times New Roman" w:hAnsi="Times New Roman" w:cs="Times New Roman"/>
          <w:b/>
          <w:i/>
          <w:sz w:val="32"/>
          <w:szCs w:val="32"/>
        </w:rPr>
        <w:t>ΠΕΡΙΒΑΛΛΟΝΤΙΚΕΣ ΠΡΟΚΛΗΣΕΙΣ ΣΤΗ ΝΟΜΟΛΟΓΙΑ ΤΟΥ ΕΥΡΩΠΑΪΚΟΥ ΔΙΚΑΣΤΗΡΙΟΥ ΔΙΚΑΙΩΜΑΤΩΝ ΤΟΥ ΑΝΘΡΩΠΟΥ</w:t>
      </w:r>
      <w:r w:rsidRPr="000D581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3AC2F14A" w14:textId="77777777" w:rsidR="004B1DA2" w:rsidRPr="005324D1" w:rsidRDefault="001E214F" w:rsidP="004B1D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24D1">
        <w:rPr>
          <w:rFonts w:ascii="Times New Roman" w:hAnsi="Times New Roman" w:cs="Times New Roman"/>
          <w:b/>
          <w:color w:val="C00000"/>
          <w:sz w:val="24"/>
          <w:szCs w:val="24"/>
        </w:rPr>
        <w:t>ΟΜΙΛΗΤΗΣ:</w:t>
      </w:r>
    </w:p>
    <w:p w14:paraId="63AF8643" w14:textId="1EDF6AD3" w:rsidR="001E214F" w:rsidRPr="005324D1" w:rsidRDefault="00C10711" w:rsidP="004B1DA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24D1">
        <w:rPr>
          <w:rFonts w:ascii="Times New Roman" w:hAnsi="Times New Roman" w:cs="Times New Roman"/>
          <w:b/>
          <w:color w:val="C00000"/>
          <w:sz w:val="28"/>
          <w:szCs w:val="28"/>
        </w:rPr>
        <w:t>ΔΙΚΑΣΤΗΣ ΙΩΑΝΝΗΣ ΚΤΙΣΤΑΚΙΣ</w:t>
      </w:r>
    </w:p>
    <w:p w14:paraId="7C11DAA5" w14:textId="20335F4B" w:rsidR="00C10711" w:rsidRPr="00C10711" w:rsidRDefault="00C10711" w:rsidP="004B1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ΕΥΡΩΠΑΪΚΟ ΔΙΚΑΣΤΗΡΙΟ ΔΙΚΑΙΩΜΑΤΩΝ ΤΟΥ ΑΝΘΡΩΠΟΥ</w:t>
      </w:r>
    </w:p>
    <w:p w14:paraId="6ACCB967" w14:textId="64FFAE10" w:rsidR="00C10711" w:rsidRDefault="00C10711" w:rsidP="00012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ΑΝΑΠΛΗΡΩΤΗΣ </w:t>
      </w:r>
      <w:r w:rsidR="001E214F">
        <w:rPr>
          <w:rFonts w:ascii="Times New Roman" w:hAnsi="Times New Roman" w:cs="Times New Roman"/>
          <w:b/>
          <w:sz w:val="24"/>
          <w:szCs w:val="24"/>
        </w:rPr>
        <w:t>ΚΑΘΗΓΗΤΗΣ</w:t>
      </w:r>
      <w:r w:rsidR="000D5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ΔΙΕΘΝΟΥΣ </w:t>
      </w:r>
      <w:r w:rsidR="000D5816">
        <w:rPr>
          <w:rFonts w:ascii="Times New Roman" w:hAnsi="Times New Roman" w:cs="Times New Roman"/>
          <w:b/>
          <w:sz w:val="24"/>
          <w:szCs w:val="24"/>
        </w:rPr>
        <w:t>ΔΙΚΑΙΟΥ</w:t>
      </w:r>
      <w:r w:rsidR="00ED3A08">
        <w:rPr>
          <w:rFonts w:ascii="Times New Roman" w:hAnsi="Times New Roman" w:cs="Times New Roman"/>
          <w:b/>
          <w:sz w:val="24"/>
          <w:szCs w:val="24"/>
        </w:rPr>
        <w:t>,</w:t>
      </w:r>
    </w:p>
    <w:p w14:paraId="5FBEA522" w14:textId="31B49F2D" w:rsidR="001E214F" w:rsidRDefault="000D5816" w:rsidP="00012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ΝΟΜΙΚΗ ΣΧΟΛΗ Δ</w:t>
      </w:r>
      <w:r w:rsidR="00D12E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Π</w:t>
      </w:r>
      <w:r w:rsidR="00D12E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Θ</w:t>
      </w:r>
      <w:r w:rsidR="00D12E30">
        <w:rPr>
          <w:rFonts w:ascii="Times New Roman" w:hAnsi="Times New Roman" w:cs="Times New Roman"/>
          <w:b/>
          <w:sz w:val="24"/>
          <w:szCs w:val="24"/>
        </w:rPr>
        <w:t>.</w:t>
      </w:r>
    </w:p>
    <w:p w14:paraId="2649EF55" w14:textId="77777777" w:rsidR="000D5816" w:rsidRDefault="000D5816" w:rsidP="004B1D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6F49CC" w14:textId="77777777" w:rsidR="001E214F" w:rsidRPr="00167656" w:rsidRDefault="001E214F" w:rsidP="004B1DA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6765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ΑΜΦΙΘΕΑΤΡΟ ΤΕΛΕΤΩΝ ΝΟΜΙΚΗΣ ΣΧΟΛΗΣ ΔΠΘ</w:t>
      </w:r>
    </w:p>
    <w:p w14:paraId="794B3D70" w14:textId="5680E573" w:rsidR="00D12E30" w:rsidRPr="00167656" w:rsidRDefault="000D5816" w:rsidP="00D12E3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6765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ΤΕΤΑΡΤΗ </w:t>
      </w:r>
      <w:r w:rsidR="00C10711" w:rsidRPr="0016765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22 ΦΕΒΡΟΥΑΡΙΟΥ</w:t>
      </w:r>
      <w:r w:rsidRPr="0016765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, ΩΡΑ 1</w:t>
      </w:r>
      <w:r w:rsidR="00C10711" w:rsidRPr="0016765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7</w:t>
      </w:r>
      <w:r w:rsidRPr="0016765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:3</w:t>
      </w:r>
      <w:r w:rsidR="001E214F" w:rsidRPr="0016765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0 μμ. </w:t>
      </w:r>
      <w:bookmarkStart w:id="0" w:name="_GoBack"/>
      <w:bookmarkEnd w:id="0"/>
    </w:p>
    <w:p w14:paraId="0A7730EC" w14:textId="40916FE1" w:rsidR="001E214F" w:rsidRPr="007C049B" w:rsidRDefault="007C049B" w:rsidP="004B1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εκδήλωση θα διεξαχθεί με φυσική παρουσία</w:t>
      </w:r>
      <w:r w:rsidR="000932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και ταυτόχρονη μετάδοση</w:t>
      </w:r>
      <w:r w:rsidR="00D12E30">
        <w:rPr>
          <w:rFonts w:ascii="Times New Roman" w:hAnsi="Times New Roman" w:cs="Times New Roman"/>
          <w:b/>
          <w:sz w:val="24"/>
          <w:szCs w:val="24"/>
        </w:rPr>
        <w:t xml:space="preserve"> με </w:t>
      </w:r>
      <w:proofErr w:type="spellStart"/>
      <w:r w:rsidR="00D12E30">
        <w:rPr>
          <w:rFonts w:ascii="Times New Roman" w:hAnsi="Times New Roman" w:cs="Times New Roman"/>
          <w:b/>
          <w:sz w:val="24"/>
          <w:szCs w:val="24"/>
        </w:rPr>
        <w:t>live</w:t>
      </w:r>
      <w:proofErr w:type="spellEnd"/>
      <w:r w:rsidR="00D12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E30">
        <w:rPr>
          <w:rFonts w:ascii="Times New Roman" w:hAnsi="Times New Roman" w:cs="Times New Roman"/>
          <w:b/>
          <w:sz w:val="24"/>
          <w:szCs w:val="24"/>
        </w:rPr>
        <w:t>streaming</w:t>
      </w:r>
      <w:proofErr w:type="spellEnd"/>
      <w:r w:rsidR="00D12E30">
        <w:rPr>
          <w:rFonts w:ascii="Times New Roman" w:hAnsi="Times New Roman" w:cs="Times New Roman"/>
          <w:b/>
          <w:sz w:val="24"/>
          <w:szCs w:val="24"/>
        </w:rPr>
        <w:t xml:space="preserve"> στο κανάλι </w:t>
      </w:r>
      <w:r w:rsidR="00D12E30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D12E30" w:rsidRPr="00D12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30">
        <w:rPr>
          <w:rFonts w:ascii="Times New Roman" w:hAnsi="Times New Roman" w:cs="Times New Roman"/>
          <w:b/>
          <w:sz w:val="24"/>
          <w:szCs w:val="24"/>
          <w:lang w:val="en-US"/>
        </w:rPr>
        <w:t>Tube</w:t>
      </w:r>
      <w:r w:rsidR="00D12E30" w:rsidRPr="00D12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30">
        <w:rPr>
          <w:rFonts w:ascii="Times New Roman" w:hAnsi="Times New Roman" w:cs="Times New Roman"/>
          <w:b/>
          <w:sz w:val="24"/>
          <w:szCs w:val="24"/>
        </w:rPr>
        <w:t>της Νομικής Σχολής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30">
        <w:rPr>
          <w:rFonts w:ascii="Times New Roman" w:hAnsi="Times New Roman" w:cs="Times New Roman"/>
          <w:b/>
          <w:sz w:val="24"/>
          <w:szCs w:val="24"/>
        </w:rPr>
        <w:t>Δ.Π.Θ.</w:t>
      </w:r>
    </w:p>
    <w:p w14:paraId="0F611D33" w14:textId="77777777" w:rsidR="00965F44" w:rsidRDefault="001E214F" w:rsidP="00965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1B">
        <w:rPr>
          <w:rFonts w:ascii="Times New Roman" w:hAnsi="Times New Roman" w:cs="Times New Roman"/>
          <w:b/>
          <w:sz w:val="24"/>
          <w:szCs w:val="24"/>
        </w:rPr>
        <w:t xml:space="preserve">Θα δοθούν διπλώματα παρακολούθησης </w:t>
      </w:r>
    </w:p>
    <w:p w14:paraId="2654DBAE" w14:textId="7E99C7C8" w:rsidR="004B1DA2" w:rsidRPr="005324D1" w:rsidRDefault="001E214F" w:rsidP="00532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1B">
        <w:rPr>
          <w:rFonts w:ascii="Times New Roman" w:hAnsi="Times New Roman" w:cs="Times New Roman"/>
          <w:b/>
          <w:sz w:val="24"/>
          <w:szCs w:val="24"/>
        </w:rPr>
        <w:t>(Εγγραφές σ</w:t>
      </w:r>
      <w:r w:rsidR="000D5816">
        <w:rPr>
          <w:rFonts w:ascii="Times New Roman" w:hAnsi="Times New Roman" w:cs="Times New Roman"/>
          <w:b/>
          <w:sz w:val="24"/>
          <w:szCs w:val="24"/>
        </w:rPr>
        <w:t>την είσοδο του Αμφιθεάτρου 1</w:t>
      </w:r>
      <w:r w:rsidR="00C10711">
        <w:rPr>
          <w:rFonts w:ascii="Times New Roman" w:hAnsi="Times New Roman" w:cs="Times New Roman"/>
          <w:b/>
          <w:sz w:val="24"/>
          <w:szCs w:val="24"/>
        </w:rPr>
        <w:t>6</w:t>
      </w:r>
      <w:r w:rsidR="000D5816">
        <w:rPr>
          <w:rFonts w:ascii="Times New Roman" w:hAnsi="Times New Roman" w:cs="Times New Roman"/>
          <w:b/>
          <w:sz w:val="24"/>
          <w:szCs w:val="24"/>
        </w:rPr>
        <w:t>:45-1</w:t>
      </w:r>
      <w:r w:rsidR="00C10711">
        <w:rPr>
          <w:rFonts w:ascii="Times New Roman" w:hAnsi="Times New Roman" w:cs="Times New Roman"/>
          <w:b/>
          <w:sz w:val="24"/>
          <w:szCs w:val="24"/>
        </w:rPr>
        <w:t>7</w:t>
      </w:r>
      <w:r w:rsidR="000D5816">
        <w:rPr>
          <w:rFonts w:ascii="Times New Roman" w:hAnsi="Times New Roman" w:cs="Times New Roman"/>
          <w:b/>
          <w:sz w:val="24"/>
          <w:szCs w:val="24"/>
        </w:rPr>
        <w:t>:20</w:t>
      </w:r>
      <w:r w:rsidRPr="007F401B">
        <w:rPr>
          <w:rFonts w:ascii="Times New Roman" w:hAnsi="Times New Roman" w:cs="Times New Roman"/>
          <w:b/>
          <w:sz w:val="24"/>
          <w:szCs w:val="24"/>
        </w:rPr>
        <w:t>)</w:t>
      </w:r>
    </w:p>
    <w:p w14:paraId="207C72FC" w14:textId="77777777" w:rsidR="004B1DA2" w:rsidRDefault="004B1DA2" w:rsidP="004B1DA2"/>
    <w:p w14:paraId="7C4CE5C3" w14:textId="77777777" w:rsidR="004B1DA2" w:rsidRDefault="004B1DA2" w:rsidP="004B1DA2"/>
    <w:sectPr w:rsidR="004B1DA2" w:rsidSect="00A8126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1DA2"/>
    <w:rsid w:val="00012341"/>
    <w:rsid w:val="000932A7"/>
    <w:rsid w:val="000D5816"/>
    <w:rsid w:val="00167656"/>
    <w:rsid w:val="001E214F"/>
    <w:rsid w:val="002C1201"/>
    <w:rsid w:val="003762F9"/>
    <w:rsid w:val="004B1DA2"/>
    <w:rsid w:val="004B48CF"/>
    <w:rsid w:val="005324D1"/>
    <w:rsid w:val="0057602C"/>
    <w:rsid w:val="00615979"/>
    <w:rsid w:val="007C049B"/>
    <w:rsid w:val="007F401B"/>
    <w:rsid w:val="008A2DCD"/>
    <w:rsid w:val="00932BDA"/>
    <w:rsid w:val="00965F44"/>
    <w:rsid w:val="00A714B1"/>
    <w:rsid w:val="00A8126A"/>
    <w:rsid w:val="00C10711"/>
    <w:rsid w:val="00C6763A"/>
    <w:rsid w:val="00D12E30"/>
    <w:rsid w:val="00E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8604"/>
  <w15:docId w15:val="{2EFF6A06-BA8B-457D-A26D-E919CBB8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2023-02-16T08:31:00Z</cp:lastPrinted>
  <dcterms:created xsi:type="dcterms:W3CDTF">2019-11-28T09:55:00Z</dcterms:created>
  <dcterms:modified xsi:type="dcterms:W3CDTF">2023-02-16T08:35:00Z</dcterms:modified>
</cp:coreProperties>
</file>